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3776"/>
      </w:tblGrid>
      <w:tr w:rsidR="000520DB" w14:paraId="0A99CFFA" w14:textId="77777777" w:rsidTr="00D8283E">
        <w:tc>
          <w:tcPr>
            <w:tcW w:w="3823" w:type="dxa"/>
          </w:tcPr>
          <w:p w14:paraId="699C9173" w14:textId="77777777" w:rsidR="000520DB" w:rsidRPr="00A21685" w:rsidRDefault="000520DB" w:rsidP="00D8283E">
            <w:pPr>
              <w:rPr>
                <w:b/>
                <w:sz w:val="24"/>
                <w:szCs w:val="24"/>
              </w:rPr>
            </w:pPr>
            <w:r w:rsidRPr="00A21685">
              <w:rPr>
                <w:b/>
                <w:sz w:val="24"/>
                <w:szCs w:val="24"/>
              </w:rPr>
              <w:t>Category &amp; Detail</w:t>
            </w:r>
          </w:p>
        </w:tc>
        <w:tc>
          <w:tcPr>
            <w:tcW w:w="1417" w:type="dxa"/>
          </w:tcPr>
          <w:p w14:paraId="3684DBF1" w14:textId="77777777" w:rsidR="000520DB" w:rsidRPr="00A21685" w:rsidRDefault="000520DB" w:rsidP="00D8283E">
            <w:pPr>
              <w:rPr>
                <w:b/>
                <w:sz w:val="24"/>
                <w:szCs w:val="24"/>
              </w:rPr>
            </w:pPr>
            <w:r w:rsidRPr="00A21685">
              <w:rPr>
                <w:b/>
                <w:sz w:val="24"/>
                <w:szCs w:val="24"/>
              </w:rPr>
              <w:t>Charge</w:t>
            </w:r>
          </w:p>
        </w:tc>
        <w:tc>
          <w:tcPr>
            <w:tcW w:w="3776" w:type="dxa"/>
          </w:tcPr>
          <w:p w14:paraId="21F68D5C" w14:textId="4CDFBFC2" w:rsidR="000520DB" w:rsidRPr="00A21685" w:rsidRDefault="000520DB" w:rsidP="00D8283E">
            <w:pPr>
              <w:rPr>
                <w:b/>
                <w:sz w:val="24"/>
                <w:szCs w:val="24"/>
              </w:rPr>
            </w:pPr>
            <w:r w:rsidRPr="00A21685">
              <w:rPr>
                <w:b/>
                <w:sz w:val="24"/>
                <w:szCs w:val="24"/>
              </w:rPr>
              <w:t>N</w:t>
            </w:r>
            <w:r w:rsidR="008D5C73">
              <w:rPr>
                <w:b/>
                <w:sz w:val="24"/>
                <w:szCs w:val="24"/>
              </w:rPr>
              <w:t xml:space="preserve">otes </w:t>
            </w:r>
          </w:p>
        </w:tc>
      </w:tr>
      <w:tr w:rsidR="000520DB" w14:paraId="3153E175" w14:textId="77777777" w:rsidTr="00D8283E">
        <w:trPr>
          <w:trHeight w:val="460"/>
        </w:trPr>
        <w:tc>
          <w:tcPr>
            <w:tcW w:w="3823" w:type="dxa"/>
          </w:tcPr>
          <w:p w14:paraId="49CC5D39" w14:textId="77777777" w:rsidR="000520DB" w:rsidRPr="007D5C9F" w:rsidRDefault="000520DB" w:rsidP="00D8283E">
            <w:pPr>
              <w:rPr>
                <w:b/>
              </w:rPr>
            </w:pPr>
            <w:r w:rsidRPr="007D5C9F">
              <w:rPr>
                <w:b/>
              </w:rPr>
              <w:t>Core Property Cost</w:t>
            </w:r>
          </w:p>
        </w:tc>
        <w:tc>
          <w:tcPr>
            <w:tcW w:w="1417" w:type="dxa"/>
          </w:tcPr>
          <w:p w14:paraId="51987FA7" w14:textId="77777777" w:rsidR="000520DB" w:rsidRPr="007D5C9F" w:rsidRDefault="000520DB" w:rsidP="00D8283E">
            <w:pPr>
              <w:rPr>
                <w:b/>
              </w:rPr>
            </w:pPr>
          </w:p>
        </w:tc>
        <w:tc>
          <w:tcPr>
            <w:tcW w:w="3776" w:type="dxa"/>
          </w:tcPr>
          <w:p w14:paraId="02953661" w14:textId="77777777" w:rsidR="000520DB" w:rsidRDefault="000520DB" w:rsidP="00D8283E"/>
        </w:tc>
      </w:tr>
      <w:tr w:rsidR="000520DB" w14:paraId="102BF290" w14:textId="77777777" w:rsidTr="00D8283E">
        <w:tc>
          <w:tcPr>
            <w:tcW w:w="3823" w:type="dxa"/>
          </w:tcPr>
          <w:p w14:paraId="79FD2483" w14:textId="77777777" w:rsidR="000520DB" w:rsidRPr="007D5C9F" w:rsidRDefault="000520DB" w:rsidP="00D8283E">
            <w:pPr>
              <w:rPr>
                <w:b/>
                <w:sz w:val="24"/>
                <w:szCs w:val="24"/>
              </w:rPr>
            </w:pPr>
            <w:r w:rsidRPr="007D5C9F">
              <w:rPr>
                <w:b/>
                <w:sz w:val="24"/>
                <w:szCs w:val="24"/>
              </w:rPr>
              <w:t>Service Charges</w:t>
            </w:r>
          </w:p>
        </w:tc>
        <w:tc>
          <w:tcPr>
            <w:tcW w:w="1417" w:type="dxa"/>
          </w:tcPr>
          <w:p w14:paraId="7F6EB2B7" w14:textId="77777777" w:rsidR="000520DB" w:rsidRDefault="000520DB" w:rsidP="00D8283E"/>
        </w:tc>
        <w:tc>
          <w:tcPr>
            <w:tcW w:w="3776" w:type="dxa"/>
          </w:tcPr>
          <w:p w14:paraId="54CB23DF" w14:textId="77777777" w:rsidR="000520DB" w:rsidRDefault="000520DB" w:rsidP="00D8283E"/>
        </w:tc>
      </w:tr>
      <w:tr w:rsidR="000520DB" w14:paraId="28E95B62" w14:textId="77777777" w:rsidTr="00D8283E">
        <w:tc>
          <w:tcPr>
            <w:tcW w:w="3823" w:type="dxa"/>
          </w:tcPr>
          <w:p w14:paraId="01053BE8" w14:textId="77777777" w:rsidR="000520DB" w:rsidRDefault="000520DB" w:rsidP="00D8283E">
            <w:r>
              <w:t xml:space="preserve">Housing Support Charge </w:t>
            </w:r>
          </w:p>
        </w:tc>
        <w:tc>
          <w:tcPr>
            <w:tcW w:w="1417" w:type="dxa"/>
          </w:tcPr>
          <w:p w14:paraId="40D7F299" w14:textId="50A9D135" w:rsidR="000520DB" w:rsidRDefault="000520DB" w:rsidP="00D8283E"/>
        </w:tc>
        <w:tc>
          <w:tcPr>
            <w:tcW w:w="3776" w:type="dxa"/>
          </w:tcPr>
          <w:p w14:paraId="37829DB8" w14:textId="0051795F" w:rsidR="000520DB" w:rsidRDefault="000520DB" w:rsidP="00D8283E"/>
        </w:tc>
      </w:tr>
      <w:tr w:rsidR="000520DB" w14:paraId="541F810D" w14:textId="77777777" w:rsidTr="00D8283E">
        <w:tc>
          <w:tcPr>
            <w:tcW w:w="3823" w:type="dxa"/>
          </w:tcPr>
          <w:p w14:paraId="1B6399A4" w14:textId="77777777" w:rsidR="000520DB" w:rsidRDefault="000520DB" w:rsidP="00D8283E">
            <w:r>
              <w:t>Housing Management/Administration</w:t>
            </w:r>
          </w:p>
        </w:tc>
        <w:tc>
          <w:tcPr>
            <w:tcW w:w="1417" w:type="dxa"/>
          </w:tcPr>
          <w:p w14:paraId="5709F6A7" w14:textId="2A6DFBC5" w:rsidR="000520DB" w:rsidRDefault="000520DB" w:rsidP="00D8283E"/>
        </w:tc>
        <w:tc>
          <w:tcPr>
            <w:tcW w:w="3776" w:type="dxa"/>
          </w:tcPr>
          <w:p w14:paraId="344848D9" w14:textId="1DCBB1BA" w:rsidR="000520DB" w:rsidRDefault="000520DB" w:rsidP="00D8283E"/>
        </w:tc>
      </w:tr>
      <w:tr w:rsidR="000520DB" w14:paraId="57A15C72" w14:textId="77777777" w:rsidTr="00D8283E">
        <w:trPr>
          <w:trHeight w:val="375"/>
        </w:trPr>
        <w:tc>
          <w:tcPr>
            <w:tcW w:w="3823" w:type="dxa"/>
          </w:tcPr>
          <w:p w14:paraId="57A6AFDB" w14:textId="77777777" w:rsidR="000520DB" w:rsidRDefault="000520DB" w:rsidP="00D8283E">
            <w:r>
              <w:t>Maintaining General Standard</w:t>
            </w:r>
          </w:p>
        </w:tc>
        <w:tc>
          <w:tcPr>
            <w:tcW w:w="1417" w:type="dxa"/>
          </w:tcPr>
          <w:p w14:paraId="30B5401F" w14:textId="0B3B5DD8" w:rsidR="000520DB" w:rsidRDefault="000520DB" w:rsidP="00D8283E"/>
        </w:tc>
        <w:tc>
          <w:tcPr>
            <w:tcW w:w="3776" w:type="dxa"/>
          </w:tcPr>
          <w:p w14:paraId="3469BDC1" w14:textId="58608E2E" w:rsidR="000520DB" w:rsidRDefault="000520DB" w:rsidP="00D8283E"/>
        </w:tc>
      </w:tr>
      <w:tr w:rsidR="000520DB" w14:paraId="721443D5" w14:textId="77777777" w:rsidTr="00D8283E">
        <w:tc>
          <w:tcPr>
            <w:tcW w:w="3823" w:type="dxa"/>
          </w:tcPr>
          <w:p w14:paraId="64645841" w14:textId="77777777" w:rsidR="000520DB" w:rsidRDefault="000520DB" w:rsidP="00D8283E">
            <w:r>
              <w:t>Adaptations and servicing/repairs of adaptations</w:t>
            </w:r>
          </w:p>
        </w:tc>
        <w:tc>
          <w:tcPr>
            <w:tcW w:w="1417" w:type="dxa"/>
          </w:tcPr>
          <w:p w14:paraId="789AA374" w14:textId="7F8BE6DB" w:rsidR="000520DB" w:rsidRDefault="000520DB" w:rsidP="00D8283E"/>
        </w:tc>
        <w:tc>
          <w:tcPr>
            <w:tcW w:w="3776" w:type="dxa"/>
          </w:tcPr>
          <w:p w14:paraId="5F7DA448" w14:textId="77777777" w:rsidR="000520DB" w:rsidRDefault="000520DB" w:rsidP="00D8283E"/>
        </w:tc>
      </w:tr>
      <w:tr w:rsidR="000520DB" w14:paraId="64028B2E" w14:textId="77777777" w:rsidTr="00D8283E">
        <w:tc>
          <w:tcPr>
            <w:tcW w:w="3823" w:type="dxa"/>
          </w:tcPr>
          <w:p w14:paraId="0E7B2EE1" w14:textId="77777777" w:rsidR="000520DB" w:rsidRDefault="000520DB" w:rsidP="00D8283E">
            <w:r>
              <w:t>Communal Cleaning</w:t>
            </w:r>
          </w:p>
        </w:tc>
        <w:tc>
          <w:tcPr>
            <w:tcW w:w="1417" w:type="dxa"/>
          </w:tcPr>
          <w:p w14:paraId="26C221D1" w14:textId="35245306" w:rsidR="000520DB" w:rsidRDefault="000520DB" w:rsidP="00D8283E"/>
        </w:tc>
        <w:tc>
          <w:tcPr>
            <w:tcW w:w="3776" w:type="dxa"/>
          </w:tcPr>
          <w:p w14:paraId="00980B9F" w14:textId="77777777" w:rsidR="000520DB" w:rsidRDefault="000520DB" w:rsidP="00D8283E"/>
        </w:tc>
      </w:tr>
      <w:tr w:rsidR="000520DB" w14:paraId="06134134" w14:textId="77777777" w:rsidTr="00D8283E">
        <w:tc>
          <w:tcPr>
            <w:tcW w:w="3823" w:type="dxa"/>
          </w:tcPr>
          <w:p w14:paraId="50A25B4C" w14:textId="77777777" w:rsidR="000520DB" w:rsidRDefault="000520DB" w:rsidP="00D8283E">
            <w:r>
              <w:t>Communal Heat, Light, Water</w:t>
            </w:r>
          </w:p>
        </w:tc>
        <w:tc>
          <w:tcPr>
            <w:tcW w:w="1417" w:type="dxa"/>
          </w:tcPr>
          <w:p w14:paraId="7F955403" w14:textId="4D91E392" w:rsidR="000520DB" w:rsidRDefault="000520DB" w:rsidP="00D8283E"/>
        </w:tc>
        <w:tc>
          <w:tcPr>
            <w:tcW w:w="3776" w:type="dxa"/>
          </w:tcPr>
          <w:p w14:paraId="1EC4FC64" w14:textId="77777777" w:rsidR="000520DB" w:rsidRDefault="000520DB" w:rsidP="00D8283E"/>
        </w:tc>
      </w:tr>
      <w:tr w:rsidR="000520DB" w14:paraId="61149672" w14:textId="77777777" w:rsidTr="00D8283E">
        <w:tc>
          <w:tcPr>
            <w:tcW w:w="3823" w:type="dxa"/>
          </w:tcPr>
          <w:p w14:paraId="2BB91633" w14:textId="77777777" w:rsidR="000520DB" w:rsidRDefault="000520DB" w:rsidP="00D8283E">
            <w:r>
              <w:t>Security</w:t>
            </w:r>
          </w:p>
        </w:tc>
        <w:tc>
          <w:tcPr>
            <w:tcW w:w="1417" w:type="dxa"/>
          </w:tcPr>
          <w:p w14:paraId="76955FBE" w14:textId="70D4426F" w:rsidR="000520DB" w:rsidRDefault="000520DB" w:rsidP="00D8283E"/>
        </w:tc>
        <w:tc>
          <w:tcPr>
            <w:tcW w:w="3776" w:type="dxa"/>
          </w:tcPr>
          <w:p w14:paraId="5B86E539" w14:textId="63EB3D72" w:rsidR="000520DB" w:rsidRDefault="000520DB" w:rsidP="00D8283E"/>
        </w:tc>
      </w:tr>
      <w:tr w:rsidR="000520DB" w14:paraId="115AB24C" w14:textId="77777777" w:rsidTr="00D8283E">
        <w:tc>
          <w:tcPr>
            <w:tcW w:w="3823" w:type="dxa"/>
          </w:tcPr>
          <w:p w14:paraId="6DDC6BFA" w14:textId="77777777" w:rsidR="000520DB" w:rsidRDefault="000520DB" w:rsidP="00D8283E">
            <w:r>
              <w:t>Fire Prevention</w:t>
            </w:r>
          </w:p>
        </w:tc>
        <w:tc>
          <w:tcPr>
            <w:tcW w:w="1417" w:type="dxa"/>
          </w:tcPr>
          <w:p w14:paraId="3C274A7C" w14:textId="1A0599D5" w:rsidR="000520DB" w:rsidRDefault="000520DB" w:rsidP="00D8283E"/>
        </w:tc>
        <w:tc>
          <w:tcPr>
            <w:tcW w:w="3776" w:type="dxa"/>
          </w:tcPr>
          <w:p w14:paraId="4A6149D8" w14:textId="77777777" w:rsidR="000520DB" w:rsidRDefault="000520DB" w:rsidP="00D8283E"/>
        </w:tc>
      </w:tr>
      <w:tr w:rsidR="000520DB" w14:paraId="395CCFE5" w14:textId="77777777" w:rsidTr="00D8283E">
        <w:tc>
          <w:tcPr>
            <w:tcW w:w="3823" w:type="dxa"/>
          </w:tcPr>
          <w:p w14:paraId="5F76C461" w14:textId="77777777" w:rsidR="000520DB" w:rsidRDefault="000520DB" w:rsidP="00D8283E">
            <w:r>
              <w:t xml:space="preserve">Communal Furnishings/white goods </w:t>
            </w:r>
          </w:p>
        </w:tc>
        <w:tc>
          <w:tcPr>
            <w:tcW w:w="1417" w:type="dxa"/>
          </w:tcPr>
          <w:p w14:paraId="68239856" w14:textId="77777777" w:rsidR="000520DB" w:rsidRDefault="000520DB" w:rsidP="00D8283E"/>
        </w:tc>
        <w:tc>
          <w:tcPr>
            <w:tcW w:w="3776" w:type="dxa"/>
          </w:tcPr>
          <w:p w14:paraId="3897F9F4" w14:textId="77777777" w:rsidR="000520DB" w:rsidRDefault="000520DB" w:rsidP="00D8283E"/>
        </w:tc>
      </w:tr>
    </w:tbl>
    <w:p w14:paraId="38A05E42" w14:textId="77777777" w:rsidR="000520DB" w:rsidRDefault="000520DB" w:rsidP="000520DB">
      <w:pPr>
        <w:rPr>
          <w:noProof/>
        </w:rPr>
      </w:pPr>
    </w:p>
    <w:p w14:paraId="7B4CCA30" w14:textId="77777777" w:rsidR="000520DB" w:rsidRPr="00A1139C" w:rsidRDefault="000520DB" w:rsidP="000520DB">
      <w:pPr>
        <w:rPr>
          <w:b/>
          <w:sz w:val="24"/>
          <w:szCs w:val="24"/>
          <w:highlight w:val="yellow"/>
        </w:rPr>
      </w:pPr>
      <w:r w:rsidRPr="00A1139C">
        <w:rPr>
          <w:b/>
          <w:sz w:val="24"/>
          <w:szCs w:val="24"/>
          <w:highlight w:val="yellow"/>
        </w:rPr>
        <w:t xml:space="preserve">Housing Management/Administration </w:t>
      </w:r>
    </w:p>
    <w:p w14:paraId="4BF586D4" w14:textId="77777777" w:rsidR="000520DB" w:rsidRPr="00ED1E33" w:rsidRDefault="000520DB" w:rsidP="000520DB">
      <w:pPr>
        <w:rPr>
          <w:b/>
        </w:rPr>
      </w:pPr>
      <w:r w:rsidRPr="00A1139C">
        <w:rPr>
          <w:b/>
          <w:highlight w:val="yellow"/>
        </w:rPr>
        <w:t>List of Housing Management Tasks including cost for and time spent on each. Please state if time spent is monthly or weekly</w:t>
      </w:r>
      <w:r>
        <w:rPr>
          <w:b/>
        </w:rPr>
        <w:t xml:space="preserve"> </w:t>
      </w:r>
    </w:p>
    <w:p w14:paraId="2542425E" w14:textId="77777777" w:rsidR="000520DB" w:rsidRDefault="000520DB" w:rsidP="000520DB">
      <w:r>
        <w:t>*</w:t>
      </w:r>
    </w:p>
    <w:p w14:paraId="79F8D155" w14:textId="77777777" w:rsidR="000520DB" w:rsidRDefault="000520DB" w:rsidP="000520DB">
      <w:r>
        <w:t>*</w:t>
      </w:r>
    </w:p>
    <w:p w14:paraId="5983AB21" w14:textId="77777777" w:rsidR="000520DB" w:rsidRDefault="000520DB" w:rsidP="000520DB">
      <w:r>
        <w:t>*</w:t>
      </w:r>
    </w:p>
    <w:p w14:paraId="2B48F791" w14:textId="77777777" w:rsidR="000520DB" w:rsidRPr="00A1139C" w:rsidRDefault="000520DB" w:rsidP="000520DB">
      <w:pPr>
        <w:rPr>
          <w:b/>
          <w:bCs/>
          <w:sz w:val="24"/>
          <w:szCs w:val="24"/>
          <w:highlight w:val="yellow"/>
        </w:rPr>
      </w:pPr>
      <w:r w:rsidRPr="00A1139C">
        <w:rPr>
          <w:b/>
          <w:bCs/>
          <w:sz w:val="24"/>
          <w:szCs w:val="24"/>
          <w:highlight w:val="yellow"/>
        </w:rPr>
        <w:t>Housing Support Charge</w:t>
      </w:r>
    </w:p>
    <w:p w14:paraId="294E42B4" w14:textId="77777777" w:rsidR="000520DB" w:rsidRPr="00ED1E33" w:rsidRDefault="000520DB" w:rsidP="000520DB">
      <w:pPr>
        <w:rPr>
          <w:b/>
        </w:rPr>
      </w:pPr>
      <w:r w:rsidRPr="00A1139C">
        <w:rPr>
          <w:b/>
          <w:highlight w:val="yellow"/>
        </w:rPr>
        <w:t>List of Housing Support Tasks including cost and time spent on each in a week.</w:t>
      </w:r>
      <w:r w:rsidRPr="00A1139C">
        <w:rPr>
          <w:highlight w:val="yellow"/>
        </w:rPr>
        <w:t xml:space="preserve"> </w:t>
      </w:r>
      <w:r w:rsidRPr="00A1139C">
        <w:rPr>
          <w:b/>
          <w:highlight w:val="yellow"/>
        </w:rPr>
        <w:t>Please state if time spent is monthly or weekly</w:t>
      </w:r>
    </w:p>
    <w:p w14:paraId="3A61C2BE" w14:textId="77777777" w:rsidR="000520DB" w:rsidRDefault="000520DB" w:rsidP="000520DB">
      <w:r>
        <w:t>*</w:t>
      </w:r>
    </w:p>
    <w:p w14:paraId="5378B436" w14:textId="77777777" w:rsidR="000520DB" w:rsidRPr="00A21685" w:rsidRDefault="000520DB" w:rsidP="000520DB"/>
    <w:p w14:paraId="58A65681" w14:textId="77777777" w:rsidR="000520DB" w:rsidRDefault="000520DB" w:rsidP="000520DB"/>
    <w:p w14:paraId="19E2FA51" w14:textId="77777777" w:rsidR="000520DB" w:rsidRDefault="000520DB"/>
    <w:sectPr w:rsidR="000520DB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B807" w14:textId="77777777" w:rsidR="004A3AC5" w:rsidRDefault="004A3AC5" w:rsidP="000520DB">
      <w:pPr>
        <w:spacing w:after="0" w:line="240" w:lineRule="auto"/>
      </w:pPr>
      <w:r>
        <w:separator/>
      </w:r>
    </w:p>
  </w:endnote>
  <w:endnote w:type="continuationSeparator" w:id="0">
    <w:p w14:paraId="7AACCCA5" w14:textId="77777777" w:rsidR="004A3AC5" w:rsidRDefault="004A3AC5" w:rsidP="0005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C4F9" w14:textId="05732B8A" w:rsidR="000520DB" w:rsidRDefault="000520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AE38" w14:textId="6F82BBFF" w:rsidR="000520DB" w:rsidRDefault="000520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A151E" w14:textId="703D0200" w:rsidR="000520DB" w:rsidRDefault="00052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1096" w14:textId="77777777" w:rsidR="004A3AC5" w:rsidRDefault="004A3AC5" w:rsidP="000520DB">
      <w:pPr>
        <w:spacing w:after="0" w:line="240" w:lineRule="auto"/>
      </w:pPr>
      <w:r>
        <w:separator/>
      </w:r>
    </w:p>
  </w:footnote>
  <w:footnote w:type="continuationSeparator" w:id="0">
    <w:p w14:paraId="55094D8B" w14:textId="77777777" w:rsidR="004A3AC5" w:rsidRDefault="004A3AC5" w:rsidP="000520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0DB"/>
    <w:rsid w:val="000520DB"/>
    <w:rsid w:val="000C296C"/>
    <w:rsid w:val="0011146D"/>
    <w:rsid w:val="00115F31"/>
    <w:rsid w:val="0030608D"/>
    <w:rsid w:val="00492908"/>
    <w:rsid w:val="004A3AC5"/>
    <w:rsid w:val="007837BB"/>
    <w:rsid w:val="00827A3F"/>
    <w:rsid w:val="008D5C73"/>
    <w:rsid w:val="008F0151"/>
    <w:rsid w:val="00E270DB"/>
    <w:rsid w:val="00F7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9815"/>
  <w15:chartTrackingRefBased/>
  <w15:docId w15:val="{EB6D558C-761A-492F-ACB2-5C0A99D7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0DB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0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0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0D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0D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20D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20D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20D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20D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20D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2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2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0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20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20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20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20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20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2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2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20D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2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20D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20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20D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20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2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20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20D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0520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520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0D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2f416-99c7-47fb-8c23-9c0eb40dd404">
      <Terms xmlns="http://schemas.microsoft.com/office/infopath/2007/PartnerControls"/>
    </lcf76f155ced4ddcb4097134ff3c332f>
    <TaxCatchAll xmlns="b4c549b1-7e2e-4127-82f4-98cec7efba15" xsi:nil="true"/>
    <Completed xmlns="1fa2f416-99c7-47fb-8c23-9c0eb40dd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84852917128489B447F20E1BB9514" ma:contentTypeVersion="16" ma:contentTypeDescription="Create a new document." ma:contentTypeScope="" ma:versionID="b581a5f6c972995b6fbcebae4804b762">
  <xsd:schema xmlns:xsd="http://www.w3.org/2001/XMLSchema" xmlns:xs="http://www.w3.org/2001/XMLSchema" xmlns:p="http://schemas.microsoft.com/office/2006/metadata/properties" xmlns:ns2="1fa2f416-99c7-47fb-8c23-9c0eb40dd404" xmlns:ns3="b4c549b1-7e2e-4127-82f4-98cec7efba15" targetNamespace="http://schemas.microsoft.com/office/2006/metadata/properties" ma:root="true" ma:fieldsID="25638c31b9285db93334c54b9fdc3355" ns2:_="" ns3:_="">
    <xsd:import namespace="1fa2f416-99c7-47fb-8c23-9c0eb40dd404"/>
    <xsd:import namespace="b4c549b1-7e2e-4127-82f4-98cec7ef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Comple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2f416-99c7-47fb-8c23-9c0eb40dd4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Completed" ma:index="21" nillable="true" ma:displayName="Completed" ma:description="Case has been resolved" ma:format="Dropdown" ma:internalName="Comple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549b1-7e2e-4127-82f4-98cec7efba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a602bc0-8ad6-4e6a-a16c-fad38175e3ad}" ma:internalName="TaxCatchAll" ma:showField="CatchAllData" ma:web="b4c549b1-7e2e-4127-82f4-98cec7efba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8ED01-73A9-48E0-94A2-1DE22EB7BDD2}">
  <ds:schemaRefs>
    <ds:schemaRef ds:uri="http://schemas.microsoft.com/office/2006/metadata/properties"/>
    <ds:schemaRef ds:uri="http://schemas.microsoft.com/office/infopath/2007/PartnerControls"/>
    <ds:schemaRef ds:uri="1fa2f416-99c7-47fb-8c23-9c0eb40dd404"/>
    <ds:schemaRef ds:uri="b4c549b1-7e2e-4127-82f4-98cec7efba15"/>
  </ds:schemaRefs>
</ds:datastoreItem>
</file>

<file path=customXml/itemProps2.xml><?xml version="1.0" encoding="utf-8"?>
<ds:datastoreItem xmlns:ds="http://schemas.openxmlformats.org/officeDocument/2006/customXml" ds:itemID="{AC53AB87-2302-412D-AE2B-C471F8376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2f416-99c7-47fb-8c23-9c0eb40dd404"/>
    <ds:schemaRef ds:uri="b4c549b1-7e2e-4127-82f4-98cec7ef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B023F-EEB0-49E3-8638-3685174F8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559</Characters>
  <Application>Microsoft Office Word</Application>
  <DocSecurity>0</DocSecurity>
  <Lines>39</Lines>
  <Paragraphs>18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Haynes</dc:creator>
  <cp:keywords/>
  <dc:description/>
  <cp:lastModifiedBy>Frankie Lawrence</cp:lastModifiedBy>
  <cp:revision>6</cp:revision>
  <dcterms:created xsi:type="dcterms:W3CDTF">2025-06-23T10:14:00Z</dcterms:created>
  <dcterms:modified xsi:type="dcterms:W3CDTF">2026-01-08T11:59:00Z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0x0101008CD84852917128489B447F20E1BB9514</vt:lpwstr>
  </property>
  <property fmtid="{D5CDD505-2E9C-101B-9397-08002B2CF9AE}" pid="3" name="MediaServiceImageTags">
    <vt:lpwstr/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2026-01-08T11:59:21Z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d470a4bc-adfa-48c5-871a-871e66982512</vt:lpwstr>
  </property>
  <property fmtid="{D5CDD505-2E9C-101B-9397-08002B2CF9AE}" pid="10" name="MSIP_Label_d17f5eab-0951-45e7-baa9-357beec0b77b_ContentBits">
    <vt:lpwstr>0</vt:lpwstr>
  </property>
  <property fmtid="{D5CDD505-2E9C-101B-9397-08002B2CF9AE}" pid="11" name="MSIP_Label_d17f5eab-0951-45e7-baa9-357beec0b77b_Tag">
    <vt:lpwstr>10, 0, 1, 1</vt:lpwstr>
  </property>
</Properties>
</file>